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649" w:rsidRPr="00FE3649" w:rsidRDefault="00FE3649" w:rsidP="00FE3649">
      <w:pPr>
        <w:pStyle w:val="Standard"/>
        <w:ind w:left="15"/>
        <w:jc w:val="center"/>
        <w:rPr>
          <w:b/>
          <w:sz w:val="26"/>
          <w:szCs w:val="26"/>
        </w:rPr>
      </w:pPr>
      <w:r w:rsidRPr="00FE3649">
        <w:rPr>
          <w:b/>
          <w:sz w:val="26"/>
          <w:szCs w:val="26"/>
        </w:rPr>
        <w:t>Katalog</w:t>
      </w:r>
      <w:r w:rsidRPr="00FE3649">
        <w:rPr>
          <w:b/>
          <w:sz w:val="26"/>
          <w:szCs w:val="26"/>
        </w:rPr>
        <w:t xml:space="preserve"> aukcji charytatywnej realizowanej w ramach</w:t>
      </w:r>
    </w:p>
    <w:p w:rsidR="00FE3649" w:rsidRPr="00FE3649" w:rsidRDefault="00FE3649" w:rsidP="00FE3649">
      <w:pPr>
        <w:pStyle w:val="Standard"/>
        <w:jc w:val="center"/>
        <w:rPr>
          <w:b/>
          <w:sz w:val="26"/>
          <w:szCs w:val="26"/>
        </w:rPr>
      </w:pPr>
      <w:r w:rsidRPr="00FE3649">
        <w:rPr>
          <w:b/>
          <w:sz w:val="26"/>
          <w:szCs w:val="26"/>
        </w:rPr>
        <w:t>Wystawy Poplenerowej „Jesienne Ogrody- Piękno Gminy Czersk”</w:t>
      </w:r>
    </w:p>
    <w:p w:rsidR="00FE3649" w:rsidRPr="00FE3649" w:rsidRDefault="00FE3649" w:rsidP="00FE3649">
      <w:pPr>
        <w:pStyle w:val="Standard"/>
        <w:jc w:val="center"/>
        <w:rPr>
          <w:b/>
          <w:sz w:val="26"/>
          <w:szCs w:val="26"/>
        </w:rPr>
      </w:pPr>
      <w:r w:rsidRPr="00FE3649">
        <w:rPr>
          <w:b/>
          <w:sz w:val="26"/>
          <w:szCs w:val="26"/>
        </w:rPr>
        <w:t>Młodzi Artyści pomagają – Sztuka Wielkich Serc</w:t>
      </w:r>
    </w:p>
    <w:p w:rsidR="00FE3649" w:rsidRPr="00FE3649" w:rsidRDefault="00FE3649" w:rsidP="00FE3649">
      <w:pPr>
        <w:pStyle w:val="Standard"/>
        <w:jc w:val="center"/>
        <w:rPr>
          <w:b/>
          <w:sz w:val="26"/>
          <w:szCs w:val="26"/>
        </w:rPr>
      </w:pPr>
      <w:r w:rsidRPr="00FE3649">
        <w:rPr>
          <w:b/>
          <w:sz w:val="26"/>
          <w:szCs w:val="26"/>
        </w:rPr>
        <w:t>na rzecz Aleksa Żakowskiego</w:t>
      </w:r>
    </w:p>
    <w:p w:rsidR="00FE3649" w:rsidRPr="00FE3649" w:rsidRDefault="00FE3649" w:rsidP="00FE3649">
      <w:pPr>
        <w:pStyle w:val="Standard"/>
        <w:jc w:val="center"/>
        <w:rPr>
          <w:b/>
          <w:sz w:val="26"/>
          <w:szCs w:val="26"/>
        </w:rPr>
      </w:pPr>
      <w:r w:rsidRPr="00FE3649">
        <w:rPr>
          <w:b/>
          <w:sz w:val="26"/>
          <w:szCs w:val="26"/>
        </w:rPr>
        <w:t>w dniu 26 listopada 2021 roku</w:t>
      </w:r>
    </w:p>
    <w:p w:rsidR="000955A6" w:rsidRDefault="000955A6" w:rsidP="00FE3649">
      <w:pPr>
        <w:jc w:val="center"/>
        <w:rPr>
          <w:b/>
          <w:sz w:val="26"/>
          <w:szCs w:val="26"/>
        </w:rPr>
      </w:pPr>
    </w:p>
    <w:p w:rsidR="00FE3649" w:rsidRDefault="00FE3649" w:rsidP="00FE3649">
      <w:pPr>
        <w:pStyle w:val="Standard"/>
        <w:rPr>
          <w:color w:val="FF6600"/>
        </w:rPr>
      </w:pPr>
      <w:r>
        <w:rPr>
          <w:color w:val="FF6600"/>
        </w:rPr>
        <w:t>1. Praca nr 1 – Agata Lipska – „Zachód słońca”, olej na płótnie, 2021, wymiary: 50x70 cm, cena wywoławcza: 200 zł</w:t>
      </w: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  <w:r>
        <w:rPr>
          <w:noProof/>
        </w:rPr>
        <w:drawing>
          <wp:inline distT="0" distB="0" distL="0" distR="0" wp14:anchorId="1C03FB9D" wp14:editId="5FD86AB5">
            <wp:extent cx="6701793" cy="4467858"/>
            <wp:effectExtent l="0" t="0" r="3807" b="8892"/>
            <wp:docPr id="1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01793" cy="44678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  <w:r>
        <w:rPr>
          <w:color w:val="FF6600"/>
        </w:rPr>
        <w:lastRenderedPageBreak/>
        <w:t xml:space="preserve">2. Praca nr 2 – Martin Muzolf - „Rytel”, olej na płótnie, 2021, wymiary: 50x70 cm, </w:t>
      </w:r>
    </w:p>
    <w:p w:rsidR="00FE3649" w:rsidRDefault="00FE3649" w:rsidP="00FE3649">
      <w:pPr>
        <w:pStyle w:val="Standard"/>
        <w:rPr>
          <w:color w:val="FF6600"/>
        </w:rPr>
      </w:pPr>
      <w:r>
        <w:rPr>
          <w:color w:val="FF6600"/>
        </w:rPr>
        <w:t>cena wywoławcza: 200 zł</w:t>
      </w: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  <w:jc w:val="center"/>
      </w:pPr>
      <w:r>
        <w:rPr>
          <w:noProof/>
        </w:rPr>
        <w:drawing>
          <wp:inline distT="0" distB="0" distL="0" distR="0" wp14:anchorId="6121E86A" wp14:editId="6CDE0518">
            <wp:extent cx="8084662" cy="5047450"/>
            <wp:effectExtent l="13653" t="5397" r="6667" b="6668"/>
            <wp:docPr id="2" name="Obraz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8093937" cy="50532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3649" w:rsidRPr="00FE3649" w:rsidRDefault="00FE3649" w:rsidP="00FE3649">
      <w:pPr>
        <w:pStyle w:val="Standard"/>
        <w:jc w:val="center"/>
      </w:pPr>
      <w:r>
        <w:rPr>
          <w:color w:val="FF6600"/>
        </w:rPr>
        <w:lastRenderedPageBreak/>
        <w:t xml:space="preserve">3. Praca nr 3 – Martyna </w:t>
      </w:r>
      <w:proofErr w:type="spellStart"/>
      <w:r>
        <w:rPr>
          <w:color w:val="FF6600"/>
        </w:rPr>
        <w:t>Kobierowska</w:t>
      </w:r>
      <w:proofErr w:type="spellEnd"/>
      <w:r>
        <w:rPr>
          <w:color w:val="FF6600"/>
        </w:rPr>
        <w:t xml:space="preserve"> - „Furtka”, olej na płótnie, 2021, wymiary: 50x70 cm, </w:t>
      </w:r>
    </w:p>
    <w:p w:rsidR="00FE3649" w:rsidRDefault="00FE3649" w:rsidP="00FE3649">
      <w:pPr>
        <w:pStyle w:val="Standard"/>
        <w:rPr>
          <w:color w:val="FF6600"/>
        </w:rPr>
      </w:pPr>
      <w:r>
        <w:rPr>
          <w:color w:val="FF6600"/>
        </w:rPr>
        <w:t>cena wywoławcza: 200 zł</w:t>
      </w: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jc w:val="center"/>
      </w:pPr>
      <w:r>
        <w:rPr>
          <w:noProof/>
          <w:color w:val="FF6600"/>
        </w:rPr>
        <w:drawing>
          <wp:inline distT="0" distB="0" distL="0" distR="0" wp14:anchorId="1C765AB7" wp14:editId="0382CEAA">
            <wp:extent cx="7986710" cy="5262567"/>
            <wp:effectExtent l="9525" t="9525" r="5080" b="5080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7993775" cy="52672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  <w:rPr>
          <w:color w:val="FF6600"/>
        </w:rPr>
      </w:pPr>
      <w:r>
        <w:rPr>
          <w:color w:val="FF6600"/>
        </w:rPr>
        <w:lastRenderedPageBreak/>
        <w:t>4. Praca nr 4 – Martyna Bartkowiak- „</w:t>
      </w:r>
      <w:proofErr w:type="spellStart"/>
      <w:r>
        <w:rPr>
          <w:color w:val="FF6600"/>
        </w:rPr>
        <w:t>Scorpio</w:t>
      </w:r>
      <w:proofErr w:type="spellEnd"/>
      <w:r>
        <w:rPr>
          <w:color w:val="FF6600"/>
        </w:rPr>
        <w:t xml:space="preserve"> </w:t>
      </w:r>
      <w:proofErr w:type="spellStart"/>
      <w:r>
        <w:rPr>
          <w:color w:val="FF6600"/>
        </w:rPr>
        <w:t>season</w:t>
      </w:r>
      <w:proofErr w:type="spellEnd"/>
      <w:r>
        <w:rPr>
          <w:color w:val="FF6600"/>
        </w:rPr>
        <w:t>”, akryl na płótnie, 2021, wymiary: 50x70 cm, cena wywoławcza: 200 zł</w:t>
      </w:r>
    </w:p>
    <w:p w:rsidR="00FE3649" w:rsidRDefault="00FE3649" w:rsidP="00FE3649">
      <w:pPr>
        <w:pStyle w:val="Standard"/>
        <w:rPr>
          <w:color w:val="FF6600"/>
        </w:rPr>
      </w:pPr>
    </w:p>
    <w:p w:rsidR="00FE3649" w:rsidRPr="00FE3649" w:rsidRDefault="00FE3649" w:rsidP="00FE3649">
      <w:pPr>
        <w:pStyle w:val="Standard"/>
      </w:pPr>
      <w:r>
        <w:rPr>
          <w:noProof/>
          <w:color w:val="FF6600"/>
        </w:rPr>
        <w:drawing>
          <wp:inline distT="0" distB="0" distL="0" distR="0" wp14:anchorId="4C3EFB5E" wp14:editId="273E140D">
            <wp:extent cx="6035040" cy="8194672"/>
            <wp:effectExtent l="0" t="0" r="3810" b="0"/>
            <wp:docPr id="4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1319" cy="820319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color w:val="FF6600"/>
        </w:rPr>
        <w:lastRenderedPageBreak/>
        <w:t>5. Praca nr 5 – Martyna Bartkowiak- „Poszukiwanie skarbu”, akryl na płótnie, 2021, wymiary: 20x30 cm, cena wywoławcza: 200 zł</w:t>
      </w: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jc w:val="center"/>
      </w:pPr>
      <w:r>
        <w:rPr>
          <w:noProof/>
          <w:color w:val="FF6600"/>
        </w:rPr>
        <w:drawing>
          <wp:inline distT="0" distB="0" distL="0" distR="0" wp14:anchorId="1393F477" wp14:editId="2E16467C">
            <wp:extent cx="5650865" cy="8096250"/>
            <wp:effectExtent l="0" t="0" r="6985" b="0"/>
            <wp:docPr id="5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1146" cy="809665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3649" w:rsidRDefault="00FE3649" w:rsidP="00FE3649">
      <w:pPr>
        <w:pStyle w:val="Standard"/>
        <w:rPr>
          <w:color w:val="FF6600"/>
        </w:rPr>
      </w:pPr>
    </w:p>
    <w:p w:rsidR="00F25794" w:rsidRDefault="00FE3649" w:rsidP="00FE3649">
      <w:pPr>
        <w:pStyle w:val="Standard"/>
        <w:rPr>
          <w:color w:val="FF6600"/>
        </w:rPr>
      </w:pPr>
      <w:r>
        <w:rPr>
          <w:color w:val="FF6600"/>
        </w:rPr>
        <w:lastRenderedPageBreak/>
        <w:t xml:space="preserve">6. Praca nr 6 – Martyna Bartkowiak- „Jej portret”, akryl na płótnie, 2021, </w:t>
      </w:r>
    </w:p>
    <w:p w:rsidR="00FE3649" w:rsidRDefault="00FE3649" w:rsidP="00FE3649">
      <w:pPr>
        <w:pStyle w:val="Standard"/>
        <w:rPr>
          <w:color w:val="FF6600"/>
        </w:rPr>
      </w:pPr>
      <w:r>
        <w:rPr>
          <w:color w:val="FF6600"/>
        </w:rPr>
        <w:t>wymiary: 30x40 cm, cena wywoławcza: 200 zł</w:t>
      </w: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</w:pPr>
      <w:r>
        <w:rPr>
          <w:noProof/>
          <w:color w:val="FF6600"/>
        </w:rPr>
        <w:drawing>
          <wp:inline distT="0" distB="0" distL="0" distR="0" wp14:anchorId="279AC0F1" wp14:editId="76E8925F">
            <wp:extent cx="5920740" cy="7639050"/>
            <wp:effectExtent l="0" t="0" r="3810" b="0"/>
            <wp:docPr id="6" name="Obraz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0743" cy="76390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  <w:r>
        <w:rPr>
          <w:color w:val="FF6600"/>
        </w:rPr>
        <w:t>7. Praca nr 7 – Martyna Bartkowiak- „Miłość”, akryl na płótnie, 2021, wymiary: 38x38 cm,</w:t>
      </w:r>
    </w:p>
    <w:p w:rsidR="00FE3649" w:rsidRDefault="00FE3649" w:rsidP="00FE3649">
      <w:pPr>
        <w:pStyle w:val="Standard"/>
        <w:rPr>
          <w:color w:val="FF6600"/>
        </w:rPr>
      </w:pPr>
      <w:r>
        <w:rPr>
          <w:color w:val="FF6600"/>
        </w:rPr>
        <w:t xml:space="preserve"> cena wywoławcza: 200 zł</w:t>
      </w: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jc w:val="center"/>
      </w:pPr>
      <w:r>
        <w:rPr>
          <w:noProof/>
          <w:color w:val="FF6600"/>
        </w:rPr>
        <w:drawing>
          <wp:inline distT="0" distB="0" distL="0" distR="0" wp14:anchorId="534448E3" wp14:editId="7DAD0866">
            <wp:extent cx="5739765" cy="5686425"/>
            <wp:effectExtent l="0" t="0" r="0" b="9525"/>
            <wp:docPr id="7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9768" cy="56864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  <w:r>
        <w:rPr>
          <w:color w:val="FF6600"/>
        </w:rPr>
        <w:t>8. Praca nr 8 – Maria Muszyńska - „Nad kanałem”, olej na płótnie, 2021, wymiary: 50x70 cm,</w:t>
      </w:r>
    </w:p>
    <w:p w:rsidR="00FE3649" w:rsidRDefault="00FE3649" w:rsidP="00FE3649">
      <w:pPr>
        <w:pStyle w:val="Standard"/>
        <w:rPr>
          <w:color w:val="FF6600"/>
        </w:rPr>
      </w:pPr>
      <w:r>
        <w:rPr>
          <w:color w:val="FF6600"/>
        </w:rPr>
        <w:t xml:space="preserve"> cena wywoławcza: 350 zł</w:t>
      </w: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jc w:val="center"/>
      </w:pPr>
      <w:r>
        <w:rPr>
          <w:noProof/>
        </w:rPr>
        <w:drawing>
          <wp:inline distT="0" distB="0" distL="0" distR="0" wp14:anchorId="72282C62" wp14:editId="0A3BAB35">
            <wp:extent cx="7747236" cy="5108818"/>
            <wp:effectExtent l="4762" t="14288" r="11113" b="11112"/>
            <wp:docPr id="8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7762624" cy="51189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A9469E" w:rsidRDefault="00FE3649" w:rsidP="00FE3649">
      <w:pPr>
        <w:pStyle w:val="Standard"/>
        <w:rPr>
          <w:color w:val="FF6600"/>
        </w:rPr>
      </w:pPr>
      <w:r>
        <w:rPr>
          <w:color w:val="FF6600"/>
        </w:rPr>
        <w:lastRenderedPageBreak/>
        <w:t xml:space="preserve">9. Praca nr 9 – Agata Czarnowska - „Po nawałnicy”, olej na płótnie, 2021, </w:t>
      </w:r>
    </w:p>
    <w:p w:rsidR="00FE3649" w:rsidRDefault="00FE3649" w:rsidP="00FE3649">
      <w:pPr>
        <w:pStyle w:val="Standard"/>
        <w:rPr>
          <w:color w:val="FF6600"/>
        </w:rPr>
      </w:pPr>
      <w:r>
        <w:rPr>
          <w:color w:val="FF6600"/>
        </w:rPr>
        <w:t>wymiary: 50x70 cm, cena wywoławcza: 350 zł</w:t>
      </w: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center"/>
      </w:pPr>
      <w:r>
        <w:rPr>
          <w:noProof/>
        </w:rPr>
        <w:drawing>
          <wp:inline distT="0" distB="0" distL="0" distR="0" wp14:anchorId="2E23D09E" wp14:editId="2F07185D">
            <wp:extent cx="8161129" cy="5410725"/>
            <wp:effectExtent l="3810" t="15240" r="15240" b="15240"/>
            <wp:docPr id="9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8167845" cy="54151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3649" w:rsidRDefault="00FE3649" w:rsidP="00FE3649">
      <w:pPr>
        <w:pStyle w:val="Standard"/>
        <w:jc w:val="right"/>
      </w:pPr>
    </w:p>
    <w:p w:rsidR="00A9469E" w:rsidRDefault="00FE3649" w:rsidP="00FE3649">
      <w:pPr>
        <w:pStyle w:val="Standard"/>
        <w:rPr>
          <w:color w:val="FF6600"/>
        </w:rPr>
      </w:pPr>
      <w:r>
        <w:rPr>
          <w:color w:val="FF6600"/>
        </w:rPr>
        <w:lastRenderedPageBreak/>
        <w:t xml:space="preserve">10. Praca nr 10 – Joanna Czerniejewska - „Brzozy”, olej na płótnie, 2021, </w:t>
      </w:r>
    </w:p>
    <w:p w:rsidR="00FE3649" w:rsidRDefault="00FE3649" w:rsidP="00FE3649">
      <w:pPr>
        <w:pStyle w:val="Standard"/>
        <w:rPr>
          <w:color w:val="FF6600"/>
        </w:rPr>
      </w:pPr>
      <w:r>
        <w:rPr>
          <w:color w:val="FF6600"/>
        </w:rPr>
        <w:t>wymiary: 50x70 cm, cena wywoławcza: 350 zł</w:t>
      </w: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jc w:val="right"/>
      </w:pPr>
      <w:r>
        <w:rPr>
          <w:noProof/>
        </w:rPr>
        <w:drawing>
          <wp:inline distT="0" distB="0" distL="0" distR="0" wp14:anchorId="3E3E6EE4" wp14:editId="7C310920">
            <wp:extent cx="6205543" cy="3876675"/>
            <wp:effectExtent l="0" t="0" r="5080" b="0"/>
            <wp:docPr id="10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2094" cy="38807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A9469E" w:rsidRDefault="00FE3649" w:rsidP="00FE3649">
      <w:pPr>
        <w:pStyle w:val="Standard"/>
        <w:rPr>
          <w:color w:val="FF6600"/>
        </w:rPr>
      </w:pPr>
      <w:r>
        <w:rPr>
          <w:color w:val="FF6600"/>
        </w:rPr>
        <w:lastRenderedPageBreak/>
        <w:t xml:space="preserve">11. Praca nr 11 – Joanna Czerniejewska - „Na skraju”, olej na płótnie, 2021, </w:t>
      </w:r>
    </w:p>
    <w:p w:rsidR="00FE3649" w:rsidRDefault="00FE3649" w:rsidP="00FE3649">
      <w:pPr>
        <w:pStyle w:val="Standard"/>
        <w:rPr>
          <w:color w:val="FF6600"/>
        </w:rPr>
      </w:pPr>
      <w:bookmarkStart w:id="0" w:name="_GoBack"/>
      <w:bookmarkEnd w:id="0"/>
      <w:r>
        <w:rPr>
          <w:color w:val="FF6600"/>
        </w:rPr>
        <w:t>wymiary: 50x70 cm, cena wywoławcza: 350 zł</w:t>
      </w: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  <w:rPr>
          <w:color w:val="FF6600"/>
        </w:rPr>
      </w:pPr>
    </w:p>
    <w:p w:rsidR="00FE3649" w:rsidRDefault="00FE3649" w:rsidP="00FE3649">
      <w:pPr>
        <w:pStyle w:val="Standard"/>
      </w:pPr>
      <w:r>
        <w:rPr>
          <w:noProof/>
          <w:color w:val="FF6600"/>
        </w:rPr>
        <w:drawing>
          <wp:inline distT="0" distB="0" distL="0" distR="0" wp14:anchorId="00380AD6" wp14:editId="0104711D">
            <wp:extent cx="6319843" cy="4114800"/>
            <wp:effectExtent l="0" t="0" r="5080" b="0"/>
            <wp:docPr id="11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26443" cy="41190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Default="00FE3649" w:rsidP="00FE3649">
      <w:pPr>
        <w:pStyle w:val="Standard"/>
        <w:jc w:val="right"/>
      </w:pPr>
    </w:p>
    <w:p w:rsidR="00FE3649" w:rsidRPr="00FE3649" w:rsidRDefault="00FE3649" w:rsidP="00FE3649">
      <w:pPr>
        <w:jc w:val="center"/>
        <w:rPr>
          <w:b/>
          <w:sz w:val="26"/>
          <w:szCs w:val="26"/>
        </w:rPr>
      </w:pPr>
    </w:p>
    <w:sectPr w:rsidR="00FE3649" w:rsidRPr="00FE36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649"/>
    <w:rsid w:val="000955A6"/>
    <w:rsid w:val="00A9469E"/>
    <w:rsid w:val="00F25794"/>
    <w:rsid w:val="00FE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59FA4"/>
  <w15:chartTrackingRefBased/>
  <w15:docId w15:val="{B3B686B4-02F1-4C2F-9FF6-6D24FD758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E36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5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57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232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GCK RYTEL</dc:creator>
  <cp:keywords/>
  <dc:description/>
  <cp:lastModifiedBy>GCK RYTEL</cp:lastModifiedBy>
  <cp:revision>2</cp:revision>
  <cp:lastPrinted>2021-11-16T08:59:00Z</cp:lastPrinted>
  <dcterms:created xsi:type="dcterms:W3CDTF">2021-11-16T08:48:00Z</dcterms:created>
  <dcterms:modified xsi:type="dcterms:W3CDTF">2021-11-16T09:03:00Z</dcterms:modified>
</cp:coreProperties>
</file>